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:rsidR="00534275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 w:rsidR="009A6D65">
        <w:rPr>
          <w:rFonts w:ascii="Times New Roman" w:hAnsi="Times New Roman" w:cs="Times New Roman"/>
          <w:sz w:val="24"/>
          <w:szCs w:val="24"/>
        </w:rPr>
        <w:t>September 10</w:t>
      </w:r>
      <w:r w:rsidR="009A6D65" w:rsidRPr="009A6D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A6D65">
        <w:rPr>
          <w:rFonts w:ascii="Times New Roman" w:hAnsi="Times New Roman" w:cs="Times New Roman"/>
          <w:sz w:val="24"/>
          <w:szCs w:val="24"/>
        </w:rPr>
        <w:t>,</w:t>
      </w:r>
      <w:r w:rsidRPr="00EF3FE2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534275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:rsidR="00E51C6D" w:rsidRDefault="00E51C6D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Unclaimed Property Report</w:t>
      </w:r>
    </w:p>
    <w:p w:rsidR="00B644EE" w:rsidRDefault="00B644EE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ROW Permit DOT Project Number F-147(6)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:rsidR="00534275" w:rsidRPr="00EF3FE2" w:rsidRDefault="00534275" w:rsidP="00F05B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F05B93">
        <w:rPr>
          <w:rFonts w:ascii="Times New Roman" w:hAnsi="Times New Roman" w:cs="Times New Roman"/>
          <w:sz w:val="24"/>
          <w:szCs w:val="24"/>
        </w:rPr>
        <w:t>Public Comment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:rsidR="00221DF5" w:rsidRDefault="00221DF5" w:rsidP="00221DF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 Club Response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:rsidR="006502D3" w:rsidRDefault="006502D3" w:rsidP="006502D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 Letting: Sealed Bid Opening Parcel ID 46-01010000</w:t>
      </w:r>
    </w:p>
    <w:p w:rsidR="007258F2" w:rsidRPr="00913879" w:rsidRDefault="007258F2" w:rsidP="0091387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879">
        <w:rPr>
          <w:rFonts w:ascii="Times New Roman" w:hAnsi="Times New Roman" w:cs="Times New Roman"/>
          <w:sz w:val="24"/>
          <w:szCs w:val="24"/>
        </w:rPr>
        <w:t>CCSWA 28E Agreement: Shawn Hamerlinck</w:t>
      </w:r>
    </w:p>
    <w:p w:rsidR="00913879" w:rsidRDefault="00913879" w:rsidP="006502D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Jessica Jones: Asphalt driveway </w:t>
      </w:r>
    </w:p>
    <w:p w:rsidR="00CB5834" w:rsidRDefault="00CB5834" w:rsidP="006502D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Park Alley Storm Sewer</w:t>
      </w:r>
      <w:r w:rsidR="008D3AF7">
        <w:rPr>
          <w:rFonts w:ascii="Times New Roman" w:hAnsi="Times New Roman" w:cs="Times New Roman"/>
          <w:sz w:val="24"/>
          <w:szCs w:val="24"/>
        </w:rPr>
        <w:t>/Tony Schlimmer</w:t>
      </w:r>
    </w:p>
    <w:p w:rsidR="006502D3" w:rsidRDefault="00A06DB4" w:rsidP="006502D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Park Restroom Automatic Lock Quotes</w:t>
      </w:r>
    </w:p>
    <w:p w:rsidR="00A06DB4" w:rsidRDefault="00A06DB4" w:rsidP="006502D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PMP Year 1 &amp; Year 2 Bids</w:t>
      </w:r>
    </w:p>
    <w:p w:rsidR="00A06DB4" w:rsidRDefault="00A06DB4" w:rsidP="006502D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IMWCA Policies</w:t>
      </w:r>
    </w:p>
    <w:p w:rsidR="00A06DB4" w:rsidRDefault="00A06DB4" w:rsidP="00A06DB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Exterior Repair Bids</w:t>
      </w:r>
    </w:p>
    <w:p w:rsidR="00A06DB4" w:rsidRDefault="00A06DB4" w:rsidP="00A06DB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Sunnyside Park Ditch </w:t>
      </w:r>
    </w:p>
    <w:p w:rsidR="00A06DB4" w:rsidRDefault="00A06DB4" w:rsidP="00A06DB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Street Alley project Easement</w:t>
      </w:r>
    </w:p>
    <w:p w:rsidR="00A06DB4" w:rsidRDefault="00A06DB4" w:rsidP="00A06DB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Peddler/Solicitor’s permit process</w:t>
      </w:r>
    </w:p>
    <w:p w:rsidR="00146278" w:rsidRDefault="00146278" w:rsidP="00A06DB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LE0002794 Iowa ABD License: Diva &amp; Tej Gas &amp; Food</w:t>
      </w:r>
    </w:p>
    <w:p w:rsidR="007B2F23" w:rsidRDefault="007B2F23" w:rsidP="00A06DB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LC0040450 Iowa ABD License: Cherokee’s Bar &amp; Grill</w:t>
      </w:r>
    </w:p>
    <w:p w:rsidR="00D55B71" w:rsidRDefault="00D55B71" w:rsidP="00A06DB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 request No. 1 Clinton Street Storm Sewer Improvement Project</w:t>
      </w:r>
    </w:p>
    <w:p w:rsidR="00C473CD" w:rsidRPr="00A06DB4" w:rsidRDefault="00C473CD" w:rsidP="00A06DB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SWAP Grant Agreement Number 19-G550-03FL</w:t>
      </w:r>
    </w:p>
    <w:p w:rsidR="00534275" w:rsidRDefault="00534275" w:rsidP="009A6D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:rsidR="00A06DB4" w:rsidRDefault="00A06DB4" w:rsidP="00A06DB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18-19: </w:t>
      </w:r>
      <w:r w:rsidR="00854907">
        <w:rPr>
          <w:rFonts w:ascii="Times New Roman" w:hAnsi="Times New Roman" w:cs="Times New Roman"/>
          <w:sz w:val="24"/>
          <w:szCs w:val="24"/>
        </w:rPr>
        <w:t>Approval of Donation of Depot</w:t>
      </w:r>
      <w:bookmarkStart w:id="0" w:name="_GoBack"/>
      <w:bookmarkEnd w:id="0"/>
    </w:p>
    <w:p w:rsidR="00DC76BC" w:rsidRDefault="00DC76BC" w:rsidP="00A06DB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18-20: </w:t>
      </w:r>
      <w:r w:rsidR="00E15F3C">
        <w:rPr>
          <w:rFonts w:ascii="Times New Roman" w:hAnsi="Times New Roman" w:cs="Times New Roman"/>
          <w:sz w:val="24"/>
          <w:szCs w:val="24"/>
        </w:rPr>
        <w:t>CCSWA 28E Approval</w:t>
      </w:r>
    </w:p>
    <w:p w:rsidR="00C42145" w:rsidRDefault="00C42145" w:rsidP="00A06DB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18-21: </w:t>
      </w:r>
      <w:r w:rsidR="00854907">
        <w:rPr>
          <w:rFonts w:ascii="Times New Roman" w:hAnsi="Times New Roman" w:cs="Times New Roman"/>
          <w:sz w:val="24"/>
          <w:szCs w:val="24"/>
        </w:rPr>
        <w:t>Accepting Deed from Grand Mound Volunteers Fire Company</w:t>
      </w:r>
    </w:p>
    <w:p w:rsidR="00A06DB4" w:rsidRPr="00EF3FE2" w:rsidRDefault="00A06DB4" w:rsidP="00A06DB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Ordinance 285-18: Amending Chapter 136 Sidewalk Code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lastRenderedPageBreak/>
        <w:t xml:space="preserve">Chairperson M. Beuthien: </w:t>
      </w:r>
      <w:r>
        <w:rPr>
          <w:rFonts w:ascii="Times New Roman" w:hAnsi="Times New Roman" w:cs="Times New Roman"/>
          <w:sz w:val="24"/>
          <w:szCs w:val="24"/>
        </w:rPr>
        <w:t>Mayor Pro Tem &amp; Finance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Stearns: </w:t>
      </w:r>
      <w:r>
        <w:rPr>
          <w:rFonts w:ascii="Times New Roman" w:hAnsi="Times New Roman" w:cs="Times New Roman"/>
          <w:sz w:val="24"/>
          <w:szCs w:val="24"/>
        </w:rPr>
        <w:t>Streets &amp; Parking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Olson: Police &amp; Buildings/Grounds/Tree Board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Nuisance &amp; Water/Sewer/Storm Sewer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 &amp; WGML/Garbage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:rsidR="00534275" w:rsidRPr="00EF3FE2" w:rsidRDefault="00534275" w:rsidP="00534275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:rsidR="00534275" w:rsidRDefault="00534275" w:rsidP="00534275"/>
    <w:p w:rsidR="00D05F19" w:rsidRDefault="00D05F19"/>
    <w:sectPr w:rsidR="00D05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5F2B"/>
    <w:multiLevelType w:val="hybridMultilevel"/>
    <w:tmpl w:val="16C26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D7389"/>
    <w:multiLevelType w:val="hybridMultilevel"/>
    <w:tmpl w:val="56BE2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75"/>
    <w:rsid w:val="00146278"/>
    <w:rsid w:val="00181090"/>
    <w:rsid w:val="00221DF5"/>
    <w:rsid w:val="00504847"/>
    <w:rsid w:val="00534275"/>
    <w:rsid w:val="006502D3"/>
    <w:rsid w:val="006F7AEA"/>
    <w:rsid w:val="007258F2"/>
    <w:rsid w:val="007B2F23"/>
    <w:rsid w:val="00854907"/>
    <w:rsid w:val="008D3AF7"/>
    <w:rsid w:val="00913879"/>
    <w:rsid w:val="009A6D65"/>
    <w:rsid w:val="00A06DB4"/>
    <w:rsid w:val="00B644EE"/>
    <w:rsid w:val="00C42145"/>
    <w:rsid w:val="00C473CD"/>
    <w:rsid w:val="00CB5834"/>
    <w:rsid w:val="00D05F19"/>
    <w:rsid w:val="00D55B71"/>
    <w:rsid w:val="00DC03EA"/>
    <w:rsid w:val="00DC76BC"/>
    <w:rsid w:val="00E15F3C"/>
    <w:rsid w:val="00E51C6D"/>
    <w:rsid w:val="00F0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8CF06-60BC-42FC-9271-30EEC4C3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27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F7A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26</cp:revision>
  <dcterms:created xsi:type="dcterms:W3CDTF">2018-01-30T16:09:00Z</dcterms:created>
  <dcterms:modified xsi:type="dcterms:W3CDTF">2018-09-10T17:49:00Z</dcterms:modified>
</cp:coreProperties>
</file>